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58" w:rsidRPr="003E2240" w:rsidRDefault="00D4590E">
      <w:pPr>
        <w:pStyle w:val="prastasis1"/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459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4.05pt;margin-top:11.95pt;width:120pt;height:24pt;z-index:251658240;mso-position-horizontal-relative:margin" filled="f" stroked="f">
            <v:textbox>
              <w:txbxContent>
                <w:p w:rsidR="00940858" w:rsidRDefault="00940858" w:rsidP="00581922">
                  <w:pPr>
                    <w:pStyle w:val="prastasis1"/>
                  </w:pPr>
                </w:p>
              </w:txbxContent>
            </v:textbox>
            <w10:wrap anchorx="margin"/>
          </v:shape>
        </w:pict>
      </w:r>
    </w:p>
    <w:tbl>
      <w:tblPr>
        <w:tblW w:w="9589" w:type="dxa"/>
        <w:tblInd w:w="10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589"/>
      </w:tblGrid>
      <w:tr w:rsidR="00940858" w:rsidRPr="003E2240" w:rsidTr="008033EC">
        <w:trPr>
          <w:trHeight w:val="1058"/>
        </w:trPr>
        <w:tc>
          <w:tcPr>
            <w:tcW w:w="9589" w:type="dxa"/>
          </w:tcPr>
          <w:p w:rsidR="00940858" w:rsidRPr="003E2240" w:rsidRDefault="00940858" w:rsidP="005D5228">
            <w:pPr>
              <w:pStyle w:val="prastasis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858" w:rsidRPr="003E2240" w:rsidRDefault="00D4590E" w:rsidP="008033EC">
            <w:pPr>
              <w:pStyle w:val="prastasis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0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7.5pt;height:49.5pt;visibility:visible">
                  <v:imagedata r:id="rId5" o:title=""/>
                </v:shape>
              </w:pict>
            </w:r>
          </w:p>
        </w:tc>
      </w:tr>
      <w:tr w:rsidR="00940858" w:rsidRPr="00594760" w:rsidTr="00F94F94">
        <w:trPr>
          <w:trHeight w:val="1615"/>
        </w:trPr>
        <w:tc>
          <w:tcPr>
            <w:tcW w:w="9589" w:type="dxa"/>
          </w:tcPr>
          <w:p w:rsidR="00940858" w:rsidRPr="00594760" w:rsidRDefault="00940858" w:rsidP="008D0946">
            <w:pPr>
              <w:pStyle w:val="Antrat2"/>
              <w:rPr>
                <w:rFonts w:ascii="Times New Roman" w:hAnsi="Times New Roman" w:cs="Times New Roman"/>
                <w:smallCaps w:val="0"/>
              </w:rPr>
            </w:pPr>
            <w:r w:rsidRPr="00594760">
              <w:rPr>
                <w:rFonts w:ascii="Times New Roman" w:hAnsi="Times New Roman" w:cs="Times New Roman"/>
                <w:smallCaps w:val="0"/>
              </w:rPr>
              <w:t>PAGĖGIŲ SAVIVALDYBĖS TARYBA</w:t>
            </w:r>
          </w:p>
          <w:p w:rsidR="00940858" w:rsidRPr="00594760" w:rsidRDefault="00940858" w:rsidP="008D0946">
            <w:pPr>
              <w:pStyle w:val="prastasis1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594760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SPRENDIMAS</w:t>
            </w:r>
          </w:p>
          <w:p w:rsidR="00940858" w:rsidRPr="00594760" w:rsidRDefault="00940858" w:rsidP="008A5A34">
            <w:pPr>
              <w:pStyle w:val="prastasis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760">
              <w:rPr>
                <w:rFonts w:ascii="Times New Roman" w:hAnsi="Times New Roman" w:cs="Times New Roman"/>
                <w:b/>
                <w:sz w:val="24"/>
                <w:szCs w:val="24"/>
              </w:rPr>
              <w:t>DĖL VANDENTIEKIO, BUITINIŲ NUOTEKŲ ŠALINIMO IR LIETAUS NUOTEKŲ ŠALINIMO TINKLŲ PERĖMIMO PAGĖGIŲ SAVIVALDYBĖS NUOSAVYBĖN IR NUOSAVYBĖS TEISĖS ĮREGISTRAVIMO VALSTYBĖS ĮMONĖS REGISTRŲ CENTRO NEKILNOJAMOJO TURTO REGISTRE</w:t>
            </w:r>
          </w:p>
        </w:tc>
      </w:tr>
      <w:tr w:rsidR="00940858" w:rsidRPr="00594760" w:rsidTr="00C57A1E">
        <w:trPr>
          <w:trHeight w:val="570"/>
        </w:trPr>
        <w:tc>
          <w:tcPr>
            <w:tcW w:w="9589" w:type="dxa"/>
          </w:tcPr>
          <w:p w:rsidR="00940858" w:rsidRPr="00594760" w:rsidRDefault="000F7F07" w:rsidP="008D0946">
            <w:pPr>
              <w:pStyle w:val="Antrat2"/>
              <w:rPr>
                <w:rFonts w:ascii="Times New Roman" w:hAnsi="Times New Roman" w:cs="Times New Roman"/>
                <w:b w:val="0"/>
                <w:smallCaps w:val="0"/>
              </w:rPr>
            </w:pPr>
            <w:r>
              <w:rPr>
                <w:rFonts w:ascii="Times New Roman" w:hAnsi="Times New Roman" w:cs="Times New Roman"/>
                <w:b w:val="0"/>
                <w:smallCaps w:val="0"/>
              </w:rPr>
              <w:t>2024 m. gegužės</w:t>
            </w:r>
            <w:r w:rsidR="00940858" w:rsidRPr="00594760">
              <w:rPr>
                <w:rFonts w:ascii="Times New Roman" w:hAnsi="Times New Roman" w:cs="Times New Roman"/>
                <w:b w:val="0"/>
                <w:smallCaps w:val="0"/>
              </w:rPr>
              <w:t xml:space="preserve"> </w:t>
            </w:r>
            <w:r w:rsidR="007603B4">
              <w:rPr>
                <w:rFonts w:ascii="Times New Roman" w:hAnsi="Times New Roman" w:cs="Times New Roman"/>
                <w:b w:val="0"/>
                <w:smallCaps w:val="0"/>
              </w:rPr>
              <w:t>30 d. Nr. T</w:t>
            </w:r>
            <w:r w:rsidR="00940858" w:rsidRPr="00594760">
              <w:rPr>
                <w:rFonts w:ascii="Times New Roman" w:hAnsi="Times New Roman" w:cs="Times New Roman"/>
                <w:b w:val="0"/>
                <w:smallCaps w:val="0"/>
              </w:rPr>
              <w:t>-</w:t>
            </w:r>
            <w:r w:rsidR="007603B4">
              <w:rPr>
                <w:rFonts w:ascii="Times New Roman" w:hAnsi="Times New Roman" w:cs="Times New Roman"/>
                <w:b w:val="0"/>
                <w:smallCaps w:val="0"/>
              </w:rPr>
              <w:t>95</w:t>
            </w:r>
          </w:p>
          <w:p w:rsidR="00940858" w:rsidRPr="00594760" w:rsidRDefault="00940858" w:rsidP="008D0946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0">
              <w:rPr>
                <w:rFonts w:ascii="Times New Roman" w:hAnsi="Times New Roman" w:cs="Times New Roman"/>
                <w:sz w:val="24"/>
                <w:szCs w:val="24"/>
              </w:rPr>
              <w:t>Pagėgiai</w:t>
            </w:r>
          </w:p>
        </w:tc>
      </w:tr>
    </w:tbl>
    <w:p w:rsidR="00940858" w:rsidRPr="00594760" w:rsidRDefault="00940858" w:rsidP="000C16B3">
      <w:pPr>
        <w:pStyle w:val="prastasis1"/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60">
        <w:rPr>
          <w:rFonts w:ascii="Times New Roman" w:hAnsi="Times New Roman" w:cs="Times New Roman"/>
          <w:sz w:val="24"/>
          <w:szCs w:val="24"/>
        </w:rPr>
        <w:t xml:space="preserve">Vadovaudamasi Lietuvos Respublikos vietos savivaldos įstatymo 6 straipsnio 30 punktu, 15 straipsnio 2 dalies 19 punktu, Lietuvos Respublikos valstybės turto perėmimo savivaldybių nuosavybėn </w:t>
      </w:r>
      <w:r>
        <w:rPr>
          <w:rFonts w:ascii="Times New Roman" w:hAnsi="Times New Roman" w:cs="Times New Roman"/>
          <w:sz w:val="24"/>
          <w:szCs w:val="24"/>
        </w:rPr>
        <w:t>įstatymo 3 straipsnio 1 dalies 5</w:t>
      </w:r>
      <w:r w:rsidRPr="00594760">
        <w:rPr>
          <w:rFonts w:ascii="Times New Roman" w:hAnsi="Times New Roman" w:cs="Times New Roman"/>
          <w:sz w:val="24"/>
          <w:szCs w:val="24"/>
        </w:rPr>
        <w:t xml:space="preserve"> punktu, 4 straipsniu</w:t>
      </w:r>
      <w:r w:rsidRPr="00594760">
        <w:rPr>
          <w:rStyle w:val="markedcontent"/>
          <w:rFonts w:ascii="Times New Roman" w:hAnsi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color w:val="000000"/>
          <w:sz w:val="24"/>
          <w:szCs w:val="24"/>
        </w:rPr>
        <w:t xml:space="preserve"> Pagėgių savivaldybės taryba           n u s p r e n d ž i a:</w:t>
      </w: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</w:p>
    <w:p w:rsidR="00940858" w:rsidRPr="00594760" w:rsidRDefault="00940858" w:rsidP="000C16B3">
      <w:pPr>
        <w:pStyle w:val="prastasis1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594760">
        <w:rPr>
          <w:rFonts w:ascii="Times New Roman" w:hAnsi="Times New Roman" w:cs="Times New Roman"/>
          <w:color w:val="000000"/>
          <w:sz w:val="24"/>
          <w:szCs w:val="24"/>
        </w:rPr>
        <w:t xml:space="preserve">Perimti Pagėgių savivaldybės nuosavybėn </w:t>
      </w:r>
      <w:r w:rsidRPr="00594760">
        <w:rPr>
          <w:rFonts w:ascii="Times New Roman" w:hAnsi="Times New Roman" w:cs="Times New Roman"/>
          <w:sz w:val="24"/>
          <w:szCs w:val="24"/>
        </w:rPr>
        <w:t>Pagėgių savivaldybės apskaitoje registruotus ir valdomus arba faktiškai valdomus vandentiekio, buitinių nuotekų šalinimo ir lietaus nuotekų šalinimo tinklus: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</w:rPr>
        <w:t>1.1. Vandentiekio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44/2806974,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Malūno g., </w:t>
      </w:r>
      <w:r w:rsidR="008A3201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4400-5990-2580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46400,00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Pr="00594760">
        <w:rPr>
          <w:rFonts w:ascii="Times New Roman" w:hAnsi="Times New Roman" w:cs="Times New Roman"/>
          <w:sz w:val="24"/>
          <w:szCs w:val="24"/>
        </w:rPr>
        <w:t>Buitinių nuotekų šalinimo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44/3191783,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Vydūno g., </w:t>
      </w:r>
      <w:r w:rsidR="001F7A7B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4400-6066-8866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7810,00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60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594760">
        <w:rPr>
          <w:rFonts w:ascii="Times New Roman" w:hAnsi="Times New Roman" w:cs="Times New Roman"/>
          <w:sz w:val="24"/>
          <w:szCs w:val="24"/>
        </w:rPr>
        <w:t>Lietaus nuotekų šalinimo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44/3191771,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Vilniaus g., </w:t>
      </w:r>
      <w:r w:rsidR="007B759F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4400-6066-8577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48200,00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594760">
        <w:rPr>
          <w:rFonts w:ascii="Times New Roman" w:hAnsi="Times New Roman" w:cs="Times New Roman"/>
          <w:sz w:val="24"/>
          <w:szCs w:val="24"/>
        </w:rPr>
        <w:t>Lietaus nuotekų šalinimo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44/3192728,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Birutės g., </w:t>
      </w:r>
      <w:r w:rsidR="007B759F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4400-6068-2775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10000,00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1.5. </w:t>
      </w:r>
      <w:r w:rsidRPr="00594760">
        <w:rPr>
          <w:rFonts w:ascii="Times New Roman" w:hAnsi="Times New Roman" w:cs="Times New Roman"/>
          <w:sz w:val="24"/>
          <w:szCs w:val="24"/>
        </w:rPr>
        <w:t>Lietaus nuotekų šalinimo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44/3191801,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Geležinkelio g., </w:t>
      </w:r>
      <w:r w:rsidR="00BC4B3A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4400-6066-9236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26900,00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1.6. </w:t>
      </w:r>
      <w:r w:rsidRPr="00594760">
        <w:rPr>
          <w:rFonts w:ascii="Times New Roman" w:hAnsi="Times New Roman" w:cs="Times New Roman"/>
          <w:sz w:val="24"/>
          <w:szCs w:val="24"/>
        </w:rPr>
        <w:t>Lietaus nuotekų šalinimo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44/3192675,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Vilniaus g., </w:t>
      </w:r>
      <w:r w:rsidR="00BC4B3A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4400-6067-7587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36200,00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1.7.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44/2820130,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Vytauto g., </w:t>
      </w:r>
      <w:r w:rsidR="00BC4B3A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4400-6012-1879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30600,00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1.8.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271957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44/2791453,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Rukų k., </w:t>
      </w:r>
      <w:r w:rsidR="00BC4B3A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4400-5967-1717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102000,00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1.9.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44/2808339,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sav. teritorija, </w:t>
      </w:r>
      <w:r w:rsidR="00BC4B3A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4400-5993-7190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34400,00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1.10.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44/2808337,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Benini</w:t>
      </w:r>
      <w:r w:rsidR="00894189"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>kų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 k., Klevų g., </w:t>
      </w:r>
      <w:r w:rsidR="00894189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4400-5993-7178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3520,00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1.11.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44/2806971,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Sodų g., </w:t>
      </w:r>
      <w:r w:rsidR="00894189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4400-5990-2548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5590,00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1.12. </w:t>
      </w:r>
      <w:r w:rsidRPr="00594760">
        <w:rPr>
          <w:rFonts w:ascii="Times New Roman" w:hAnsi="Times New Roman" w:cs="Times New Roman"/>
          <w:sz w:val="24"/>
          <w:szCs w:val="24"/>
        </w:rPr>
        <w:t>Lietaus nuotekų šalinimo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44/1468614,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Vydūno g., </w:t>
      </w:r>
      <w:r w:rsidR="00276A04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4400-2250-7200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30800,00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>1.13.</w:t>
      </w:r>
      <w:r w:rsidRPr="00594760">
        <w:rPr>
          <w:rFonts w:ascii="Times New Roman" w:hAnsi="Times New Roman" w:cs="Times New Roman"/>
          <w:sz w:val="24"/>
          <w:szCs w:val="24"/>
        </w:rPr>
        <w:t xml:space="preserve"> 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44/2808334,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sav. teritorija /  Vilkyškių mstl., </w:t>
      </w:r>
      <w:r w:rsidR="00276A04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4400-5993-7101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248000,00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CC6FA5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1.14.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44/2806972,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>Pagėgių sav., Pagėgių m., Melioratorių g., Sod</w:t>
      </w:r>
      <w:r w:rsidR="00276A04">
        <w:rPr>
          <w:rFonts w:ascii="Times New Roman" w:hAnsi="Times New Roman" w:cs="Times New Roman"/>
          <w:sz w:val="24"/>
          <w:szCs w:val="24"/>
          <w:lang w:eastAsia="ar-SA"/>
        </w:rPr>
        <w:t>ų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 g., </w:t>
      </w:r>
      <w:r w:rsidR="00276A04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4400-5990-2559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36300,00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4C7D9C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1.15.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44/2792273,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Š</w:t>
      </w:r>
      <w:r w:rsidR="009B0BCA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>lgalių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 k., </w:t>
      </w:r>
      <w:r w:rsidR="009B0BCA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4400-5968-5068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152000,00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7205C1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1.16.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44/2808334,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 teritorija / Vilkyškių mstl.,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Mažrimaičių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 k., </w:t>
      </w:r>
      <w:r w:rsidR="009B0BCA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4400-6028-7314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110000,00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7D32D4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1.17. </w:t>
      </w:r>
      <w:r w:rsidRPr="00594760">
        <w:rPr>
          <w:rFonts w:ascii="Times New Roman" w:hAnsi="Times New Roman" w:cs="Times New Roman"/>
          <w:sz w:val="24"/>
          <w:szCs w:val="24"/>
        </w:rPr>
        <w:t>Buitinių nuotekų šalinimo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44/3192667,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Geležinkelio g.,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4400-6067-7476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14900,00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7D32D4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1.18. </w:t>
      </w:r>
      <w:r w:rsidRPr="00594760">
        <w:rPr>
          <w:rFonts w:ascii="Times New Roman" w:hAnsi="Times New Roman" w:cs="Times New Roman"/>
          <w:sz w:val="24"/>
          <w:szCs w:val="24"/>
        </w:rPr>
        <w:t>Buitinių nuotekų šalinimo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44/3192666,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Birutės g.,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4400-6067-7465</w:t>
      </w:r>
      <w:r w:rsidR="00A11140">
        <w:rPr>
          <w:rFonts w:ascii="Times New Roman" w:hAnsi="Times New Roman" w:cs="Times New Roman"/>
          <w:sz w:val="24"/>
          <w:szCs w:val="24"/>
          <w:lang w:eastAsia="ar-SA"/>
        </w:rPr>
        <w:t>. Vidutinė rinkos vertė – 19100</w:t>
      </w:r>
      <w:bookmarkStart w:id="3" w:name="_GoBack"/>
      <w:bookmarkEnd w:id="3"/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C24021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1.19.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44/2791561,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Stoniškių k.,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4400-5967-1817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47700,00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536C95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1.20.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44/2809562,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Vytauto g.,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4400-5995-7438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5680,00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536C95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1.21.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44/2809560,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Vilniaus g., Geležinkelio g., Birutės g., M. Jankaus g., Vydūno g.,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4400-5995-7405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191000,00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536C95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1.22.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44/2808338,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 teritorija / Panemunės m.,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4400-5993-7189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117000,00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E638E7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1.23.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44/2806975,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Žemaičių g.,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4400-5990-2591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31100,00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Pr="0059476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858" w:rsidRPr="00594760" w:rsidRDefault="00940858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1.23. </w:t>
      </w:r>
      <w:r w:rsidRPr="00594760">
        <w:rPr>
          <w:rFonts w:ascii="Times New Roman" w:hAnsi="Times New Roman" w:cs="Times New Roman"/>
          <w:sz w:val="24"/>
          <w:szCs w:val="24"/>
        </w:rPr>
        <w:t>Vandentiekio tinklai</w:t>
      </w:r>
      <w:r w:rsidR="003419A9">
        <w:rPr>
          <w:rFonts w:ascii="Times New Roman" w:hAnsi="Times New Roman" w:cs="Times New Roman"/>
          <w:sz w:val="24"/>
          <w:szCs w:val="24"/>
        </w:rPr>
        <w:t>,</w:t>
      </w:r>
      <w:r w:rsidRPr="00594760">
        <w:rPr>
          <w:rFonts w:ascii="Times New Roman" w:hAnsi="Times New Roman" w:cs="Times New Roman"/>
          <w:sz w:val="24"/>
          <w:szCs w:val="24"/>
        </w:rPr>
        <w:t xml:space="preserve"> registro Nr. 44/2806973, 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sav., Pagėgių m., Sodų g., </w:t>
      </w:r>
      <w:r w:rsidR="00E426F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594760">
        <w:rPr>
          <w:rFonts w:ascii="Times New Roman" w:hAnsi="Times New Roman" w:cs="Times New Roman"/>
          <w:sz w:val="24"/>
          <w:szCs w:val="24"/>
        </w:rPr>
        <w:t>4400-5990-2566</w:t>
      </w:r>
      <w:r w:rsidRPr="00594760">
        <w:rPr>
          <w:rFonts w:ascii="Times New Roman" w:hAnsi="Times New Roman" w:cs="Times New Roman"/>
          <w:sz w:val="24"/>
          <w:szCs w:val="24"/>
          <w:lang w:eastAsia="ar-SA"/>
        </w:rPr>
        <w:t xml:space="preserve">. Vidutinė rinkos vertė – 3190,00 </w:t>
      </w:r>
      <w:proofErr w:type="spellStart"/>
      <w:r w:rsidRPr="00594760">
        <w:rPr>
          <w:rFonts w:ascii="Times New Roman" w:hAnsi="Times New Roman" w:cs="Times New Roman"/>
          <w:sz w:val="24"/>
          <w:szCs w:val="24"/>
          <w:lang w:eastAsia="ar-SA"/>
        </w:rPr>
        <w:t>Eur</w:t>
      </w:r>
      <w:proofErr w:type="spellEnd"/>
      <w:r w:rsidR="000C5F7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40858" w:rsidRPr="00594760" w:rsidRDefault="00940858" w:rsidP="000C16B3">
      <w:pPr>
        <w:pStyle w:val="prastasis1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60">
        <w:rPr>
          <w:rFonts w:ascii="Times New Roman" w:hAnsi="Times New Roman" w:cs="Times New Roman"/>
          <w:sz w:val="24"/>
          <w:szCs w:val="24"/>
        </w:rPr>
        <w:lastRenderedPageBreak/>
        <w:t>Pavesti Pagėgių savivaldybės administracijai įregistruoti valstybės įmonės Registrų centro Nekilnojamojo turto registre Pagėgių savivaldybės nuosavybės teisę į 1 punkte nurodytus vandentiekio, buitinių nuotekų šalinimo ir lietaus nuotekų šalinimo tinklus.</w:t>
      </w:r>
    </w:p>
    <w:p w:rsidR="00940858" w:rsidRPr="00594760" w:rsidRDefault="00940858" w:rsidP="000C16B3">
      <w:pPr>
        <w:pStyle w:val="prastasis1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594760">
        <w:rPr>
          <w:rFonts w:ascii="Times New Roman" w:hAnsi="Times New Roman" w:cs="Times New Roman"/>
          <w:color w:val="000000"/>
          <w:sz w:val="24"/>
          <w:szCs w:val="24"/>
        </w:rPr>
        <w:t>Sprendimą paskelbti</w:t>
      </w:r>
      <w:r w:rsidRPr="00594760">
        <w:rPr>
          <w:rFonts w:ascii="Times New Roman" w:hAnsi="Times New Roman" w:cs="Times New Roman"/>
          <w:sz w:val="24"/>
          <w:szCs w:val="24"/>
        </w:rPr>
        <w:t xml:space="preserve"> Pagėgių savivaldybės interneto svetainėje www.pagegiai.lt.</w:t>
      </w:r>
    </w:p>
    <w:p w:rsidR="00940858" w:rsidRPr="00594760" w:rsidRDefault="00940858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8B" w:rsidRPr="00594760" w:rsidRDefault="00E2218B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858" w:rsidRPr="00594760" w:rsidRDefault="00940858" w:rsidP="000C16B3">
      <w:pPr>
        <w:pStyle w:val="prastasis1"/>
        <w:tabs>
          <w:tab w:val="left" w:pos="79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760">
        <w:rPr>
          <w:rFonts w:ascii="Times New Roman" w:hAnsi="Times New Roman" w:cs="Times New Roman"/>
          <w:color w:val="000000"/>
          <w:sz w:val="24"/>
          <w:szCs w:val="24"/>
        </w:rPr>
        <w:t>Savivaldybės tarybos narys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40858" w:rsidRPr="00594760" w:rsidRDefault="00940858" w:rsidP="000C16B3">
      <w:pPr>
        <w:pStyle w:val="prastasis1"/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760">
        <w:rPr>
          <w:rFonts w:ascii="Times New Roman" w:hAnsi="Times New Roman" w:cs="Times New Roman"/>
          <w:color w:val="000000"/>
          <w:sz w:val="24"/>
          <w:szCs w:val="24"/>
        </w:rPr>
        <w:t xml:space="preserve">pavaduojantis merą                                                                                          Gintautas </w:t>
      </w:r>
      <w:proofErr w:type="spellStart"/>
      <w:r w:rsidRPr="00594760">
        <w:rPr>
          <w:rFonts w:ascii="Times New Roman" w:hAnsi="Times New Roman" w:cs="Times New Roman"/>
          <w:color w:val="000000"/>
          <w:sz w:val="24"/>
          <w:szCs w:val="24"/>
        </w:rPr>
        <w:t>Stančaitis</w:t>
      </w:r>
      <w:proofErr w:type="spellEnd"/>
    </w:p>
    <w:p w:rsidR="00940858" w:rsidRPr="00594760" w:rsidRDefault="00940858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858" w:rsidRPr="00594760" w:rsidRDefault="00940858" w:rsidP="00D01A4F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40858" w:rsidRPr="00594760" w:rsidSect="00BD1BD6">
      <w:pgSz w:w="11906" w:h="16838"/>
      <w:pgMar w:top="993" w:right="567" w:bottom="1134" w:left="1588" w:header="567" w:footer="567" w:gutter="0"/>
      <w:pgNumType w:start="1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B236A"/>
    <w:multiLevelType w:val="multilevel"/>
    <w:tmpl w:val="C29C733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8" w:hanging="4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6AD"/>
    <w:rsid w:val="00000DED"/>
    <w:rsid w:val="0001794B"/>
    <w:rsid w:val="0002122B"/>
    <w:rsid w:val="000311FD"/>
    <w:rsid w:val="000408F0"/>
    <w:rsid w:val="00063540"/>
    <w:rsid w:val="00065CF2"/>
    <w:rsid w:val="0008143E"/>
    <w:rsid w:val="000938D4"/>
    <w:rsid w:val="000B05D5"/>
    <w:rsid w:val="000C16B3"/>
    <w:rsid w:val="000C5F76"/>
    <w:rsid w:val="000D00D3"/>
    <w:rsid w:val="000D1A34"/>
    <w:rsid w:val="000D34A8"/>
    <w:rsid w:val="000D59B8"/>
    <w:rsid w:val="000F288F"/>
    <w:rsid w:val="000F661A"/>
    <w:rsid w:val="000F758F"/>
    <w:rsid w:val="000F7F07"/>
    <w:rsid w:val="00111372"/>
    <w:rsid w:val="00122C2C"/>
    <w:rsid w:val="001262D9"/>
    <w:rsid w:val="00160E0B"/>
    <w:rsid w:val="001639D8"/>
    <w:rsid w:val="001666AD"/>
    <w:rsid w:val="00170D7B"/>
    <w:rsid w:val="0018755D"/>
    <w:rsid w:val="0019195C"/>
    <w:rsid w:val="001937D6"/>
    <w:rsid w:val="00195CFE"/>
    <w:rsid w:val="001A7115"/>
    <w:rsid w:val="001C3D12"/>
    <w:rsid w:val="001C7CD2"/>
    <w:rsid w:val="001E03D0"/>
    <w:rsid w:val="001E4E00"/>
    <w:rsid w:val="001F611A"/>
    <w:rsid w:val="001F7A7B"/>
    <w:rsid w:val="00201D2F"/>
    <w:rsid w:val="00207219"/>
    <w:rsid w:val="0023220D"/>
    <w:rsid w:val="002334A9"/>
    <w:rsid w:val="00234E6E"/>
    <w:rsid w:val="0023789C"/>
    <w:rsid w:val="002410ED"/>
    <w:rsid w:val="002558E0"/>
    <w:rsid w:val="00260ED5"/>
    <w:rsid w:val="0026211B"/>
    <w:rsid w:val="00262D9D"/>
    <w:rsid w:val="0026511F"/>
    <w:rsid w:val="002656A5"/>
    <w:rsid w:val="00271957"/>
    <w:rsid w:val="00276A04"/>
    <w:rsid w:val="002803FC"/>
    <w:rsid w:val="00280B1D"/>
    <w:rsid w:val="0029036F"/>
    <w:rsid w:val="00290B11"/>
    <w:rsid w:val="0029463B"/>
    <w:rsid w:val="002A0FF5"/>
    <w:rsid w:val="002A2341"/>
    <w:rsid w:val="002B0363"/>
    <w:rsid w:val="002B2023"/>
    <w:rsid w:val="002B3E3C"/>
    <w:rsid w:val="002E4504"/>
    <w:rsid w:val="002E7CCF"/>
    <w:rsid w:val="002F76EC"/>
    <w:rsid w:val="0031011B"/>
    <w:rsid w:val="00311A48"/>
    <w:rsid w:val="00314F3E"/>
    <w:rsid w:val="00332802"/>
    <w:rsid w:val="003419A9"/>
    <w:rsid w:val="0035565E"/>
    <w:rsid w:val="00363057"/>
    <w:rsid w:val="00373223"/>
    <w:rsid w:val="00373371"/>
    <w:rsid w:val="00374B6F"/>
    <w:rsid w:val="0037507D"/>
    <w:rsid w:val="00376743"/>
    <w:rsid w:val="00377DF3"/>
    <w:rsid w:val="003B77AA"/>
    <w:rsid w:val="003D1CD9"/>
    <w:rsid w:val="003E2240"/>
    <w:rsid w:val="003E2ABE"/>
    <w:rsid w:val="003F265D"/>
    <w:rsid w:val="003F5C19"/>
    <w:rsid w:val="00403912"/>
    <w:rsid w:val="004045B9"/>
    <w:rsid w:val="00404ED7"/>
    <w:rsid w:val="00410C5C"/>
    <w:rsid w:val="00413390"/>
    <w:rsid w:val="00417CFB"/>
    <w:rsid w:val="00421A7C"/>
    <w:rsid w:val="004310F7"/>
    <w:rsid w:val="00434095"/>
    <w:rsid w:val="004368E8"/>
    <w:rsid w:val="00440769"/>
    <w:rsid w:val="00456F65"/>
    <w:rsid w:val="004833BC"/>
    <w:rsid w:val="00485111"/>
    <w:rsid w:val="004A044A"/>
    <w:rsid w:val="004B3FDE"/>
    <w:rsid w:val="004B72C4"/>
    <w:rsid w:val="004C668F"/>
    <w:rsid w:val="004C7D9C"/>
    <w:rsid w:val="004E08D4"/>
    <w:rsid w:val="0050465C"/>
    <w:rsid w:val="0051241C"/>
    <w:rsid w:val="00517ABC"/>
    <w:rsid w:val="005222C4"/>
    <w:rsid w:val="00523AAC"/>
    <w:rsid w:val="00536C95"/>
    <w:rsid w:val="005462DB"/>
    <w:rsid w:val="005577B5"/>
    <w:rsid w:val="00562E9A"/>
    <w:rsid w:val="00566E93"/>
    <w:rsid w:val="005700BC"/>
    <w:rsid w:val="005763DA"/>
    <w:rsid w:val="00581922"/>
    <w:rsid w:val="00585111"/>
    <w:rsid w:val="00587DFA"/>
    <w:rsid w:val="00593E56"/>
    <w:rsid w:val="00594760"/>
    <w:rsid w:val="005A35D9"/>
    <w:rsid w:val="005B1728"/>
    <w:rsid w:val="005C30FF"/>
    <w:rsid w:val="005C537B"/>
    <w:rsid w:val="005D029E"/>
    <w:rsid w:val="005D1135"/>
    <w:rsid w:val="005D200F"/>
    <w:rsid w:val="005D4A61"/>
    <w:rsid w:val="005D4E6E"/>
    <w:rsid w:val="005D5228"/>
    <w:rsid w:val="005E296D"/>
    <w:rsid w:val="005E3B11"/>
    <w:rsid w:val="005F4CC8"/>
    <w:rsid w:val="006271F7"/>
    <w:rsid w:val="00632163"/>
    <w:rsid w:val="00643C67"/>
    <w:rsid w:val="00651C7B"/>
    <w:rsid w:val="00652609"/>
    <w:rsid w:val="00664F9E"/>
    <w:rsid w:val="0068206B"/>
    <w:rsid w:val="00694F54"/>
    <w:rsid w:val="006A6CB0"/>
    <w:rsid w:val="006B289C"/>
    <w:rsid w:val="006B7F5E"/>
    <w:rsid w:val="006C07EC"/>
    <w:rsid w:val="006E24FC"/>
    <w:rsid w:val="006E2CBA"/>
    <w:rsid w:val="006E4858"/>
    <w:rsid w:val="006F23B9"/>
    <w:rsid w:val="006F2FF2"/>
    <w:rsid w:val="00700C8E"/>
    <w:rsid w:val="00710590"/>
    <w:rsid w:val="007205C1"/>
    <w:rsid w:val="00726928"/>
    <w:rsid w:val="00740625"/>
    <w:rsid w:val="00752C56"/>
    <w:rsid w:val="007603B4"/>
    <w:rsid w:val="00764B4F"/>
    <w:rsid w:val="00790B6D"/>
    <w:rsid w:val="0079686A"/>
    <w:rsid w:val="007A32F9"/>
    <w:rsid w:val="007A336C"/>
    <w:rsid w:val="007A511C"/>
    <w:rsid w:val="007B17B5"/>
    <w:rsid w:val="007B1B55"/>
    <w:rsid w:val="007B759F"/>
    <w:rsid w:val="007D32D4"/>
    <w:rsid w:val="007F3AD0"/>
    <w:rsid w:val="007F5EC4"/>
    <w:rsid w:val="008033EC"/>
    <w:rsid w:val="00830365"/>
    <w:rsid w:val="0083620A"/>
    <w:rsid w:val="00844444"/>
    <w:rsid w:val="008509EB"/>
    <w:rsid w:val="00853B39"/>
    <w:rsid w:val="00863FFC"/>
    <w:rsid w:val="00875B93"/>
    <w:rsid w:val="0088000A"/>
    <w:rsid w:val="00884303"/>
    <w:rsid w:val="00891F8B"/>
    <w:rsid w:val="00894189"/>
    <w:rsid w:val="0089468A"/>
    <w:rsid w:val="008A3201"/>
    <w:rsid w:val="008A5A34"/>
    <w:rsid w:val="008A757A"/>
    <w:rsid w:val="008B1BF7"/>
    <w:rsid w:val="008B418F"/>
    <w:rsid w:val="008B6B6B"/>
    <w:rsid w:val="008B715D"/>
    <w:rsid w:val="008C52ED"/>
    <w:rsid w:val="008D0946"/>
    <w:rsid w:val="008D0972"/>
    <w:rsid w:val="008D5E9E"/>
    <w:rsid w:val="008E0367"/>
    <w:rsid w:val="008E756B"/>
    <w:rsid w:val="008F375F"/>
    <w:rsid w:val="008F57D5"/>
    <w:rsid w:val="00914152"/>
    <w:rsid w:val="00921C31"/>
    <w:rsid w:val="00923309"/>
    <w:rsid w:val="00924401"/>
    <w:rsid w:val="00927451"/>
    <w:rsid w:val="00932219"/>
    <w:rsid w:val="00932F24"/>
    <w:rsid w:val="009373FD"/>
    <w:rsid w:val="00940858"/>
    <w:rsid w:val="00941880"/>
    <w:rsid w:val="00942741"/>
    <w:rsid w:val="00945870"/>
    <w:rsid w:val="00946F84"/>
    <w:rsid w:val="009473CF"/>
    <w:rsid w:val="00957207"/>
    <w:rsid w:val="009574F8"/>
    <w:rsid w:val="0096104D"/>
    <w:rsid w:val="009650AD"/>
    <w:rsid w:val="00971AB9"/>
    <w:rsid w:val="00971C20"/>
    <w:rsid w:val="009744BC"/>
    <w:rsid w:val="0098102A"/>
    <w:rsid w:val="0099114A"/>
    <w:rsid w:val="00996BDD"/>
    <w:rsid w:val="009A148B"/>
    <w:rsid w:val="009A181F"/>
    <w:rsid w:val="009A404F"/>
    <w:rsid w:val="009A4753"/>
    <w:rsid w:val="009B08CE"/>
    <w:rsid w:val="009B0BCA"/>
    <w:rsid w:val="009C278B"/>
    <w:rsid w:val="009C2A53"/>
    <w:rsid w:val="009F5479"/>
    <w:rsid w:val="009F606E"/>
    <w:rsid w:val="00A0213D"/>
    <w:rsid w:val="00A11140"/>
    <w:rsid w:val="00A12878"/>
    <w:rsid w:val="00A14C49"/>
    <w:rsid w:val="00A2647E"/>
    <w:rsid w:val="00A4308C"/>
    <w:rsid w:val="00A43B85"/>
    <w:rsid w:val="00A55430"/>
    <w:rsid w:val="00A578F1"/>
    <w:rsid w:val="00A61386"/>
    <w:rsid w:val="00A6547D"/>
    <w:rsid w:val="00A6653B"/>
    <w:rsid w:val="00A85779"/>
    <w:rsid w:val="00A86DBB"/>
    <w:rsid w:val="00A90260"/>
    <w:rsid w:val="00A91450"/>
    <w:rsid w:val="00AC338A"/>
    <w:rsid w:val="00AC6D76"/>
    <w:rsid w:val="00AD3262"/>
    <w:rsid w:val="00AD683B"/>
    <w:rsid w:val="00AF2556"/>
    <w:rsid w:val="00AF57EA"/>
    <w:rsid w:val="00B37FC6"/>
    <w:rsid w:val="00B42714"/>
    <w:rsid w:val="00B63B01"/>
    <w:rsid w:val="00B717E8"/>
    <w:rsid w:val="00B762EC"/>
    <w:rsid w:val="00B8253C"/>
    <w:rsid w:val="00B8549E"/>
    <w:rsid w:val="00B90D80"/>
    <w:rsid w:val="00BC4B3A"/>
    <w:rsid w:val="00BC7B12"/>
    <w:rsid w:val="00BD0513"/>
    <w:rsid w:val="00BD1BD6"/>
    <w:rsid w:val="00BD3577"/>
    <w:rsid w:val="00BF1E82"/>
    <w:rsid w:val="00BF33F3"/>
    <w:rsid w:val="00BF3E48"/>
    <w:rsid w:val="00BF49AF"/>
    <w:rsid w:val="00C01946"/>
    <w:rsid w:val="00C049DD"/>
    <w:rsid w:val="00C24021"/>
    <w:rsid w:val="00C350C6"/>
    <w:rsid w:val="00C42102"/>
    <w:rsid w:val="00C44281"/>
    <w:rsid w:val="00C47E91"/>
    <w:rsid w:val="00C57A1E"/>
    <w:rsid w:val="00C64723"/>
    <w:rsid w:val="00C65496"/>
    <w:rsid w:val="00C80B80"/>
    <w:rsid w:val="00C83228"/>
    <w:rsid w:val="00C853BE"/>
    <w:rsid w:val="00C87186"/>
    <w:rsid w:val="00CA042B"/>
    <w:rsid w:val="00CA1724"/>
    <w:rsid w:val="00CB7CEB"/>
    <w:rsid w:val="00CC30DB"/>
    <w:rsid w:val="00CC6FA5"/>
    <w:rsid w:val="00CD1A13"/>
    <w:rsid w:val="00CD3D6A"/>
    <w:rsid w:val="00CD43B1"/>
    <w:rsid w:val="00CD5720"/>
    <w:rsid w:val="00D01A4F"/>
    <w:rsid w:val="00D07280"/>
    <w:rsid w:val="00D07E4D"/>
    <w:rsid w:val="00D1639B"/>
    <w:rsid w:val="00D354F0"/>
    <w:rsid w:val="00D4590E"/>
    <w:rsid w:val="00D510BE"/>
    <w:rsid w:val="00D513F6"/>
    <w:rsid w:val="00D54388"/>
    <w:rsid w:val="00D656EF"/>
    <w:rsid w:val="00D74485"/>
    <w:rsid w:val="00D819BD"/>
    <w:rsid w:val="00D942A0"/>
    <w:rsid w:val="00D95205"/>
    <w:rsid w:val="00D97ADD"/>
    <w:rsid w:val="00DA396E"/>
    <w:rsid w:val="00DA4E4E"/>
    <w:rsid w:val="00DA5707"/>
    <w:rsid w:val="00DA6E02"/>
    <w:rsid w:val="00DB372B"/>
    <w:rsid w:val="00DD4969"/>
    <w:rsid w:val="00DE3288"/>
    <w:rsid w:val="00E04BCF"/>
    <w:rsid w:val="00E2218B"/>
    <w:rsid w:val="00E3588A"/>
    <w:rsid w:val="00E426F3"/>
    <w:rsid w:val="00E5176A"/>
    <w:rsid w:val="00E52907"/>
    <w:rsid w:val="00E630ED"/>
    <w:rsid w:val="00E6328F"/>
    <w:rsid w:val="00E638E7"/>
    <w:rsid w:val="00E70E0D"/>
    <w:rsid w:val="00E777DC"/>
    <w:rsid w:val="00E84F34"/>
    <w:rsid w:val="00E84F48"/>
    <w:rsid w:val="00E97A9F"/>
    <w:rsid w:val="00EA7082"/>
    <w:rsid w:val="00EB0C56"/>
    <w:rsid w:val="00EC3C4B"/>
    <w:rsid w:val="00ED4C05"/>
    <w:rsid w:val="00ED553E"/>
    <w:rsid w:val="00EE360B"/>
    <w:rsid w:val="00EF2DEE"/>
    <w:rsid w:val="00EF2E50"/>
    <w:rsid w:val="00F07969"/>
    <w:rsid w:val="00F15163"/>
    <w:rsid w:val="00F16F70"/>
    <w:rsid w:val="00F218DA"/>
    <w:rsid w:val="00F26B2E"/>
    <w:rsid w:val="00F2749F"/>
    <w:rsid w:val="00F62BA2"/>
    <w:rsid w:val="00F639BB"/>
    <w:rsid w:val="00F74CB1"/>
    <w:rsid w:val="00F757E7"/>
    <w:rsid w:val="00F809A8"/>
    <w:rsid w:val="00F84326"/>
    <w:rsid w:val="00F84427"/>
    <w:rsid w:val="00F9269A"/>
    <w:rsid w:val="00F93E64"/>
    <w:rsid w:val="00F94F94"/>
    <w:rsid w:val="00FB3F9F"/>
    <w:rsid w:val="00FB4E4D"/>
    <w:rsid w:val="00FC0431"/>
    <w:rsid w:val="00FC219B"/>
    <w:rsid w:val="00FC4F27"/>
    <w:rsid w:val="00FC5759"/>
    <w:rsid w:val="00FD3052"/>
    <w:rsid w:val="00FD3A94"/>
    <w:rsid w:val="00FE187C"/>
    <w:rsid w:val="00FE37AE"/>
    <w:rsid w:val="00FE64AF"/>
    <w:rsid w:val="00FF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5565E"/>
    <w:pPr>
      <w:spacing w:after="200" w:line="276" w:lineRule="auto"/>
    </w:pPr>
  </w:style>
  <w:style w:type="paragraph" w:styleId="Antrat1">
    <w:name w:val="heading 1"/>
    <w:basedOn w:val="prastasis1"/>
    <w:next w:val="prastasis1"/>
    <w:link w:val="Antrat1Diagrama"/>
    <w:uiPriority w:val="99"/>
    <w:qFormat/>
    <w:rsid w:val="001666AD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1666AD"/>
    <w:pPr>
      <w:keepNext/>
      <w:spacing w:before="120" w:after="0" w:line="240" w:lineRule="auto"/>
      <w:jc w:val="center"/>
      <w:outlineLvl w:val="1"/>
    </w:pPr>
    <w:rPr>
      <w:b/>
      <w:smallCaps/>
      <w:color w:val="000000"/>
      <w:sz w:val="24"/>
      <w:szCs w:val="24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1666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1666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1666AD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1666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757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F757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F757E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F757E7"/>
    <w:rPr>
      <w:rFonts w:ascii="Calibri" w:hAnsi="Calibri" w:cs="Times New Roman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F757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F757E7"/>
    <w:rPr>
      <w:rFonts w:ascii="Calibri" w:hAnsi="Calibri" w:cs="Times New Roman"/>
      <w:b/>
      <w:bCs/>
    </w:rPr>
  </w:style>
  <w:style w:type="paragraph" w:customStyle="1" w:styleId="prastasis1">
    <w:name w:val="Įprastasis1"/>
    <w:uiPriority w:val="99"/>
    <w:rsid w:val="001666AD"/>
    <w:pPr>
      <w:spacing w:after="200" w:line="276" w:lineRule="auto"/>
    </w:pPr>
  </w:style>
  <w:style w:type="table" w:customStyle="1" w:styleId="TableNormal1">
    <w:name w:val="Table Normal1"/>
    <w:uiPriority w:val="99"/>
    <w:rsid w:val="001666AD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link w:val="PavadinimasDiagrama"/>
    <w:uiPriority w:val="99"/>
    <w:qFormat/>
    <w:rsid w:val="001666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F757E7"/>
    <w:rPr>
      <w:rFonts w:ascii="Cambria" w:hAnsi="Cambria" w:cs="Times New Roman"/>
      <w:b/>
      <w:bCs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1666A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F757E7"/>
    <w:rPr>
      <w:rFonts w:ascii="Cambria" w:hAnsi="Cambria" w:cs="Times New Roman"/>
      <w:sz w:val="24"/>
      <w:szCs w:val="24"/>
    </w:rPr>
  </w:style>
  <w:style w:type="table" w:customStyle="1" w:styleId="Stilius">
    <w:name w:val="Stilius"/>
    <w:basedOn w:val="TableNormal1"/>
    <w:uiPriority w:val="99"/>
    <w:rsid w:val="001666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70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00C8E"/>
    <w:rPr>
      <w:rFonts w:ascii="Tahoma" w:hAnsi="Tahoma" w:cs="Tahoma"/>
      <w:sz w:val="16"/>
      <w:szCs w:val="16"/>
    </w:rPr>
  </w:style>
  <w:style w:type="paragraph" w:customStyle="1" w:styleId="prastasis2">
    <w:name w:val="Įprastasis2"/>
    <w:uiPriority w:val="99"/>
    <w:rsid w:val="005D5228"/>
    <w:pPr>
      <w:spacing w:after="200" w:line="276" w:lineRule="auto"/>
    </w:pPr>
  </w:style>
  <w:style w:type="character" w:customStyle="1" w:styleId="markedcontent">
    <w:name w:val="markedcontent"/>
    <w:basedOn w:val="Numatytasispastraiposriftas"/>
    <w:uiPriority w:val="99"/>
    <w:rsid w:val="00566E93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08143E"/>
    <w:pPr>
      <w:tabs>
        <w:tab w:val="center" w:pos="4819"/>
        <w:tab w:val="right" w:pos="9638"/>
      </w:tabs>
      <w:spacing w:after="0" w:line="240" w:lineRule="auto"/>
    </w:pPr>
    <w:rPr>
      <w:rFonts w:cs="Times New Roman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8143E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prastasis3">
    <w:name w:val="Įprastasis3"/>
    <w:uiPriority w:val="99"/>
    <w:rsid w:val="002803FC"/>
    <w:pPr>
      <w:spacing w:after="200" w:line="276" w:lineRule="auto"/>
    </w:pPr>
  </w:style>
  <w:style w:type="paragraph" w:styleId="HTMLiankstoformatuotas">
    <w:name w:val="HTML Preformatted"/>
    <w:basedOn w:val="prastasis"/>
    <w:link w:val="HTMLiankstoformatuotasDiagrama"/>
    <w:uiPriority w:val="99"/>
    <w:rsid w:val="006F2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6F2FF2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3356</Words>
  <Characters>1913</Characters>
  <Application>Microsoft Office Word</Application>
  <DocSecurity>0</DocSecurity>
  <Lines>15</Lines>
  <Paragraphs>10</Paragraphs>
  <ScaleCrop>false</ScaleCrop>
  <Company>Grizli777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</cp:lastModifiedBy>
  <cp:revision>4</cp:revision>
  <cp:lastPrinted>2024-04-12T08:14:00Z</cp:lastPrinted>
  <dcterms:created xsi:type="dcterms:W3CDTF">2024-05-31T06:14:00Z</dcterms:created>
  <dcterms:modified xsi:type="dcterms:W3CDTF">2024-05-31T06:14:00Z</dcterms:modified>
</cp:coreProperties>
</file>